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485" w:rsidRDefault="00BB3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</w:t>
      </w:r>
    </w:p>
    <w:p w:rsidR="00BB33E1" w:rsidRDefault="00BB3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questo periodo di guerra verace </w:t>
      </w:r>
    </w:p>
    <w:p w:rsidR="00BB33E1" w:rsidRDefault="00BB3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Serve da conforto la bandiera della pace</w:t>
      </w:r>
    </w:p>
    <w:p w:rsidR="00BB33E1" w:rsidRDefault="00BB3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rosso del fuoco caldo è il colore</w:t>
      </w:r>
    </w:p>
    <w:p w:rsidR="00BB33E1" w:rsidRDefault="00BB3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dalla stufa diffonde l’amore</w:t>
      </w:r>
    </w:p>
    <w:p w:rsidR="00BB33E1" w:rsidRDefault="00BB3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L’arancio è il colore del tramonto </w:t>
      </w:r>
    </w:p>
    <w:p w:rsidR="00BB33E1" w:rsidRDefault="00BB3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nelle giornate più tristi mi conforta tanto</w:t>
      </w:r>
    </w:p>
    <w:p w:rsidR="00BB33E1" w:rsidRDefault="00BB3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sole è di colore giallo </w:t>
      </w:r>
    </w:p>
    <w:p w:rsidR="00BB33E1" w:rsidRDefault="00BB3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alla mattina si alza col gallo</w:t>
      </w:r>
    </w:p>
    <w:p w:rsidR="00BB33E1" w:rsidRDefault="00BB3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verde è il colore della speranza </w:t>
      </w:r>
    </w:p>
    <w:p w:rsidR="00BB33E1" w:rsidRDefault="00BB3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che con il suo calore crea la fratellanza </w:t>
      </w:r>
    </w:p>
    <w:p w:rsidR="00BB33E1" w:rsidRDefault="00BB3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blu è il colore della notte profonda </w:t>
      </w:r>
    </w:p>
    <w:p w:rsidR="00BB33E1" w:rsidRDefault="00BB3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sorge dopo una giornata gioconda</w:t>
      </w:r>
    </w:p>
    <w:p w:rsidR="00BB33E1" w:rsidRDefault="00BB3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l’ultimo colore è il v</w:t>
      </w:r>
      <w:r w:rsidR="005D4853">
        <w:rPr>
          <w:rFonts w:ascii="Times New Roman" w:hAnsi="Times New Roman" w:cs="Times New Roman"/>
          <w:sz w:val="28"/>
          <w:szCs w:val="28"/>
        </w:rPr>
        <w:t>i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ola </w:t>
      </w:r>
    </w:p>
    <w:p w:rsidR="00BB33E1" w:rsidRDefault="00BB3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con la sua bellezza mi toglie ogni parola</w:t>
      </w:r>
    </w:p>
    <w:p w:rsidR="00BB33E1" w:rsidRDefault="00BB3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questi sono anche i colori dell’arcobaleno </w:t>
      </w:r>
    </w:p>
    <w:p w:rsidR="00BB33E1" w:rsidRDefault="00BB3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spunta con il cielo sereno</w:t>
      </w:r>
    </w:p>
    <w:p w:rsidR="00BB33E1" w:rsidRDefault="00BB3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che va e viene in un battibaleno.</w:t>
      </w:r>
    </w:p>
    <w:p w:rsidR="00BB33E1" w:rsidRPr="00BB33E1" w:rsidRDefault="00BB33E1">
      <w:pPr>
        <w:rPr>
          <w:rFonts w:ascii="Times New Roman" w:hAnsi="Times New Roman" w:cs="Times New Roman"/>
          <w:sz w:val="28"/>
          <w:szCs w:val="28"/>
        </w:rPr>
      </w:pPr>
    </w:p>
    <w:sectPr w:rsidR="00BB33E1" w:rsidRPr="00BB33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7C0"/>
    <w:rsid w:val="005D4853"/>
    <w:rsid w:val="008877C0"/>
    <w:rsid w:val="00BB33E1"/>
    <w:rsid w:val="00BD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CRIPPA</dc:creator>
  <cp:lastModifiedBy>CRIPPA</cp:lastModifiedBy>
  <cp:revision>2</cp:revision>
  <dcterms:created xsi:type="dcterms:W3CDTF">2015-01-29T21:20:00Z</dcterms:created>
  <dcterms:modified xsi:type="dcterms:W3CDTF">2015-01-29T21:20:00Z</dcterms:modified>
</cp:coreProperties>
</file>