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49" w:rsidRPr="0049527E" w:rsidRDefault="0049527E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9F7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239F7">
        <w:rPr>
          <w:rFonts w:ascii="Times New Roman" w:hAnsi="Times New Roman" w:cs="Times New Roman"/>
          <w:sz w:val="24"/>
          <w:szCs w:val="24"/>
        </w:rPr>
        <w:t>. n.</w:t>
      </w:r>
      <w:r w:rsidR="004239F7" w:rsidRPr="004239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34A86">
        <w:rPr>
          <w:rFonts w:ascii="Times New Roman" w:hAnsi="Times New Roman" w:cs="Times New Roman"/>
          <w:sz w:val="24"/>
          <w:szCs w:val="24"/>
        </w:rPr>
        <w:t>5892</w:t>
      </w:r>
      <w:r w:rsidR="006B779A" w:rsidRPr="004239F7">
        <w:rPr>
          <w:rFonts w:ascii="Times New Roman" w:hAnsi="Times New Roman" w:cs="Times New Roman"/>
          <w:sz w:val="24"/>
          <w:szCs w:val="24"/>
        </w:rPr>
        <w:t>/</w:t>
      </w:r>
      <w:r w:rsidR="004239F7" w:rsidRPr="004239F7">
        <w:rPr>
          <w:rFonts w:ascii="Times New Roman" w:hAnsi="Times New Roman" w:cs="Times New Roman"/>
          <w:sz w:val="24"/>
          <w:szCs w:val="24"/>
        </w:rPr>
        <w:t>C2</w:t>
      </w:r>
      <w:r w:rsidR="007349BC" w:rsidRPr="0045268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</w:t>
      </w:r>
      <w:r w:rsidR="007D5195">
        <w:rPr>
          <w:rFonts w:ascii="Times New Roman" w:hAnsi="Times New Roman" w:cs="Times New Roman"/>
          <w:sz w:val="24"/>
          <w:szCs w:val="24"/>
        </w:rPr>
        <w:tab/>
      </w:r>
      <w:r w:rsidR="00452683">
        <w:rPr>
          <w:rFonts w:ascii="Times New Roman" w:hAnsi="Times New Roman" w:cs="Times New Roman"/>
          <w:sz w:val="24"/>
          <w:szCs w:val="24"/>
        </w:rPr>
        <w:t>Barzanò,</w:t>
      </w:r>
      <w:r w:rsidR="00D260FB">
        <w:rPr>
          <w:rFonts w:ascii="Times New Roman" w:hAnsi="Times New Roman" w:cs="Times New Roman"/>
          <w:sz w:val="24"/>
          <w:szCs w:val="24"/>
        </w:rPr>
        <w:t xml:space="preserve"> 02</w:t>
      </w:r>
      <w:r w:rsidR="007D5195">
        <w:rPr>
          <w:rFonts w:ascii="Times New Roman" w:hAnsi="Times New Roman" w:cs="Times New Roman"/>
          <w:sz w:val="24"/>
          <w:szCs w:val="24"/>
        </w:rPr>
        <w:t xml:space="preserve"> ottobre </w:t>
      </w:r>
      <w:r w:rsidR="007349BC" w:rsidRPr="0049527E">
        <w:rPr>
          <w:rFonts w:ascii="Times New Roman" w:hAnsi="Times New Roman" w:cs="Times New Roman"/>
          <w:sz w:val="24"/>
          <w:szCs w:val="24"/>
        </w:rPr>
        <w:t>201</w:t>
      </w:r>
      <w:r w:rsidR="00D260FB">
        <w:rPr>
          <w:rFonts w:ascii="Times New Roman" w:hAnsi="Times New Roman" w:cs="Times New Roman"/>
          <w:sz w:val="24"/>
          <w:szCs w:val="24"/>
        </w:rPr>
        <w:t>7</w:t>
      </w:r>
    </w:p>
    <w:p w:rsidR="00974AF8" w:rsidRPr="0049527E" w:rsidRDefault="00974AF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95" w:rsidRDefault="002025B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="00974AF8" w:rsidRPr="0049527E">
        <w:rPr>
          <w:rFonts w:ascii="Times New Roman" w:hAnsi="Times New Roman" w:cs="Times New Roman"/>
          <w:sz w:val="24"/>
          <w:szCs w:val="24"/>
        </w:rPr>
        <w:t xml:space="preserve">Ai </w:t>
      </w:r>
      <w:proofErr w:type="gramStart"/>
      <w:r w:rsidR="00974AF8" w:rsidRPr="0049527E">
        <w:rPr>
          <w:rFonts w:ascii="Times New Roman" w:hAnsi="Times New Roman" w:cs="Times New Roman"/>
          <w:sz w:val="24"/>
          <w:szCs w:val="24"/>
        </w:rPr>
        <w:t xml:space="preserve">Docenti:  </w:t>
      </w:r>
      <w:r w:rsidR="00974AF8" w:rsidRPr="0049527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9527E">
        <w:rPr>
          <w:rFonts w:ascii="Times New Roman" w:hAnsi="Times New Roman" w:cs="Times New Roman"/>
          <w:sz w:val="24"/>
          <w:szCs w:val="24"/>
        </w:rPr>
        <w:tab/>
      </w:r>
      <w:r w:rsidR="007D5195" w:rsidRPr="0049527E">
        <w:rPr>
          <w:rFonts w:ascii="Times New Roman" w:hAnsi="Times New Roman" w:cs="Times New Roman"/>
          <w:sz w:val="24"/>
          <w:szCs w:val="24"/>
        </w:rPr>
        <w:t>Sironi Giuliana</w:t>
      </w:r>
      <w:r w:rsidR="007D5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AF8" w:rsidRPr="0049527E" w:rsidRDefault="007D5195" w:rsidP="007D519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Berzetta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Silvia</w:t>
      </w:r>
    </w:p>
    <w:p w:rsidR="00974AF8" w:rsidRDefault="00974AF8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6FEC" w:rsidRPr="0049527E">
        <w:rPr>
          <w:rFonts w:ascii="Times New Roman" w:hAnsi="Times New Roman" w:cs="Times New Roman"/>
          <w:sz w:val="24"/>
          <w:szCs w:val="24"/>
        </w:rPr>
        <w:t>Vannucchi</w:t>
      </w:r>
      <w:proofErr w:type="spellEnd"/>
      <w:r w:rsidR="00A06FEC" w:rsidRPr="0049527E">
        <w:rPr>
          <w:rFonts w:ascii="Times New Roman" w:hAnsi="Times New Roman" w:cs="Times New Roman"/>
          <w:sz w:val="24"/>
          <w:szCs w:val="24"/>
        </w:rPr>
        <w:t xml:space="preserve"> Gessica</w:t>
      </w:r>
    </w:p>
    <w:p w:rsidR="00D260FB" w:rsidRDefault="00D260FB" w:rsidP="00D260F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Redaelli Alessandra</w:t>
      </w:r>
    </w:p>
    <w:p w:rsidR="007D5195" w:rsidRPr="0049527E" w:rsidRDefault="007D5195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527E">
        <w:rPr>
          <w:rFonts w:ascii="Times New Roman" w:hAnsi="Times New Roman" w:cs="Times New Roman"/>
          <w:sz w:val="24"/>
          <w:szCs w:val="24"/>
        </w:rPr>
        <w:t>Pesaresi Giovanna</w:t>
      </w:r>
    </w:p>
    <w:p w:rsidR="00A06FEC" w:rsidRPr="0049527E" w:rsidRDefault="00A06FEC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27E">
        <w:rPr>
          <w:rFonts w:ascii="Times New Roman" w:hAnsi="Times New Roman" w:cs="Times New Roman"/>
          <w:sz w:val="24"/>
          <w:szCs w:val="24"/>
        </w:rPr>
        <w:t>Bonanomi</w:t>
      </w:r>
      <w:proofErr w:type="spellEnd"/>
      <w:r w:rsidRPr="0049527E">
        <w:rPr>
          <w:rFonts w:ascii="Times New Roman" w:hAnsi="Times New Roman" w:cs="Times New Roman"/>
          <w:sz w:val="24"/>
          <w:szCs w:val="24"/>
        </w:rPr>
        <w:t xml:space="preserve"> Luigia</w:t>
      </w:r>
    </w:p>
    <w:p w:rsidR="00A06FEC" w:rsidRPr="0049527E" w:rsidRDefault="00A06FEC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>Botta Fabiola</w:t>
      </w:r>
    </w:p>
    <w:p w:rsidR="00A06FEC" w:rsidRPr="0049527E" w:rsidRDefault="00D260FB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Marchese Silvana</w:t>
      </w:r>
    </w:p>
    <w:p w:rsidR="00A06FEC" w:rsidRDefault="00A06FEC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27E">
        <w:rPr>
          <w:rFonts w:ascii="Times New Roman" w:hAnsi="Times New Roman" w:cs="Times New Roman"/>
          <w:sz w:val="24"/>
          <w:szCs w:val="24"/>
        </w:rPr>
        <w:t>Pitssò</w:t>
      </w:r>
      <w:proofErr w:type="spellEnd"/>
      <w:r w:rsidRPr="0049527E">
        <w:rPr>
          <w:rFonts w:ascii="Times New Roman" w:hAnsi="Times New Roman" w:cs="Times New Roman"/>
          <w:sz w:val="24"/>
          <w:szCs w:val="24"/>
        </w:rPr>
        <w:t xml:space="preserve"> Gabriella</w:t>
      </w:r>
    </w:p>
    <w:p w:rsidR="0005328D" w:rsidRPr="0049527E" w:rsidRDefault="0005328D" w:rsidP="0049527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AF8" w:rsidRPr="0049527E" w:rsidRDefault="00974AF8" w:rsidP="0049527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hAnsi="Times New Roman" w:cs="Times New Roman"/>
          <w:sz w:val="24"/>
          <w:szCs w:val="24"/>
        </w:rPr>
        <w:t xml:space="preserve">Ai </w:t>
      </w:r>
      <w:proofErr w:type="gramStart"/>
      <w:r w:rsidRPr="0049527E">
        <w:rPr>
          <w:rFonts w:ascii="Times New Roman" w:hAnsi="Times New Roman" w:cs="Times New Roman"/>
          <w:sz w:val="24"/>
          <w:szCs w:val="24"/>
        </w:rPr>
        <w:t>Genitori:</w:t>
      </w:r>
      <w:r w:rsidR="002025B8" w:rsidRPr="0049527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025B8" w:rsidRPr="004952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6FEC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Tuttolomondo</w:t>
      </w:r>
      <w:proofErr w:type="spellEnd"/>
      <w:r w:rsidR="00A06FEC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Giusy</w:t>
      </w:r>
    </w:p>
    <w:p w:rsidR="00974AF8" w:rsidRPr="0049527E" w:rsidRDefault="002025B8" w:rsidP="0049527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A06FEC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Limonta Romina</w:t>
      </w:r>
    </w:p>
    <w:p w:rsidR="00A06FEC" w:rsidRDefault="00A06FEC" w:rsidP="0049527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Trovatello Paola</w:t>
      </w:r>
    </w:p>
    <w:p w:rsidR="0005328D" w:rsidRPr="0049527E" w:rsidRDefault="0005328D" w:rsidP="0049527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AF8" w:rsidRDefault="00974AF8" w:rsidP="0049527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sz w:val="24"/>
          <w:szCs w:val="24"/>
        </w:rPr>
        <w:t>Al</w:t>
      </w:r>
      <w:r w:rsidR="00A06FEC" w:rsidRPr="0049527E">
        <w:rPr>
          <w:rFonts w:ascii="Times New Roman" w:hAnsi="Times New Roman" w:cs="Times New Roman"/>
          <w:sz w:val="24"/>
          <w:szCs w:val="24"/>
        </w:rPr>
        <w:t xml:space="preserve">l’A.S. </w:t>
      </w:r>
      <w:r w:rsidR="0049527E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Start"/>
      <w:r w:rsidR="00A06FEC" w:rsidRPr="0049527E">
        <w:rPr>
          <w:rFonts w:ascii="Times New Roman" w:hAnsi="Times New Roman" w:cs="Times New Roman"/>
          <w:sz w:val="24"/>
          <w:szCs w:val="24"/>
        </w:rPr>
        <w:t>Viganò</w:t>
      </w:r>
      <w:r w:rsidR="0049527E">
        <w:rPr>
          <w:rFonts w:ascii="Times New Roman" w:hAnsi="Times New Roman" w:cs="Times New Roman"/>
          <w:sz w:val="24"/>
          <w:szCs w:val="24"/>
        </w:rPr>
        <w:t>:</w:t>
      </w:r>
      <w:r w:rsidR="00A06FEC" w:rsidRPr="0049527E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D5195">
        <w:rPr>
          <w:rFonts w:ascii="Times New Roman" w:hAnsi="Times New Roman" w:cs="Times New Roman"/>
          <w:sz w:val="24"/>
          <w:szCs w:val="24"/>
        </w:rPr>
        <w:t>Citterio Giovanna</w:t>
      </w:r>
    </w:p>
    <w:p w:rsidR="0005328D" w:rsidRPr="0049527E" w:rsidRDefault="0005328D" w:rsidP="0049527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AF8" w:rsidRPr="0049527E" w:rsidRDefault="007D5195" w:rsidP="0049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4AF8" w:rsidRPr="0049527E">
        <w:rPr>
          <w:rFonts w:ascii="Times New Roman" w:hAnsi="Times New Roman" w:cs="Times New Roman"/>
          <w:sz w:val="24"/>
          <w:szCs w:val="24"/>
        </w:rPr>
        <w:t>All’Albo</w:t>
      </w:r>
    </w:p>
    <w:p w:rsidR="008B6849" w:rsidRDefault="008B6849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86593" w:rsidRPr="0049527E" w:rsidRDefault="00086593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349BC" w:rsidRPr="0049527E" w:rsidRDefault="00CF1A0A" w:rsidP="004952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Oggetto: </w:t>
      </w:r>
      <w:r w:rsidR="007349BC" w:rsidRPr="0049527E">
        <w:rPr>
          <w:rFonts w:ascii="Times New Roman" w:eastAsia="Calibri" w:hAnsi="Times New Roman" w:cs="Times New Roman"/>
          <w:b/>
          <w:sz w:val="24"/>
          <w:szCs w:val="24"/>
        </w:rPr>
        <w:t xml:space="preserve">Decreto costituzione </w:t>
      </w:r>
      <w:r w:rsidR="00A06FEC" w:rsidRPr="0049527E">
        <w:rPr>
          <w:rFonts w:ascii="Times New Roman" w:eastAsia="Calibri" w:hAnsi="Times New Roman" w:cs="Times New Roman"/>
          <w:b/>
          <w:sz w:val="24"/>
          <w:szCs w:val="24"/>
        </w:rPr>
        <w:t xml:space="preserve">Gruppo </w:t>
      </w:r>
      <w:r w:rsidR="006B779A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A06FEC" w:rsidRPr="0049527E">
        <w:rPr>
          <w:rFonts w:ascii="Times New Roman" w:eastAsia="Calibri" w:hAnsi="Times New Roman" w:cs="Times New Roman"/>
          <w:b/>
          <w:sz w:val="24"/>
          <w:szCs w:val="24"/>
        </w:rPr>
        <w:t>avoro pe</w:t>
      </w:r>
      <w:r w:rsidR="006B779A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A06FEC" w:rsidRPr="0049527E">
        <w:rPr>
          <w:rFonts w:ascii="Times New Roman" w:eastAsia="Calibri" w:hAnsi="Times New Roman" w:cs="Times New Roman"/>
          <w:b/>
          <w:sz w:val="24"/>
          <w:szCs w:val="24"/>
        </w:rPr>
        <w:t xml:space="preserve"> l’Inclusione</w:t>
      </w:r>
    </w:p>
    <w:p w:rsidR="007349BC" w:rsidRDefault="007349BC" w:rsidP="00495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86593" w:rsidRPr="0049527E" w:rsidRDefault="00086593" w:rsidP="00495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349BC" w:rsidRDefault="007349BC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7E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086593" w:rsidRDefault="00086593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2AF" w:rsidRPr="0049527E" w:rsidRDefault="001672AF" w:rsidP="00495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053" w:rsidRPr="0049527E" w:rsidRDefault="008B6849" w:rsidP="00B61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VISTO</w:t>
      </w:r>
      <w:r w:rsidR="00134053" w:rsidRPr="0049527E">
        <w:rPr>
          <w:rFonts w:ascii="Times New Roman" w:hAnsi="Times New Roman" w:cs="Times New Roman"/>
          <w:sz w:val="24"/>
          <w:szCs w:val="24"/>
        </w:rPr>
        <w:t xml:space="preserve"> la Legge 104/92, art. 15, comma 2, che recita: “Presso ogni circolo didattico ed istituto di scuola secondaria di primo e secondo grado sono costituiti gruppi di studio e di lavoro composti da insegnanti, operatori dei servizi, familiari e studenti con il compito di collaborare alle iniziative educative e di integrazione predisposte dal piano educativo”;</w:t>
      </w:r>
    </w:p>
    <w:p w:rsidR="00134053" w:rsidRPr="0049527E" w:rsidRDefault="00134053" w:rsidP="00B61F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27E">
        <w:rPr>
          <w:rFonts w:ascii="Times New Roman" w:hAnsi="Times New Roman" w:cs="Times New Roman"/>
          <w:b/>
          <w:sz w:val="24"/>
          <w:szCs w:val="24"/>
        </w:rPr>
        <w:t>VISTA</w:t>
      </w:r>
      <w:r w:rsidRPr="0049527E">
        <w:rPr>
          <w:rFonts w:ascii="Times New Roman" w:hAnsi="Times New Roman" w:cs="Times New Roman"/>
          <w:sz w:val="24"/>
          <w:szCs w:val="24"/>
        </w:rPr>
        <w:t xml:space="preserve"> la Legge 8/10/2010, n. 170, “Nuove norme in materia di disturbi specifici di apprendimento in ambito scolastico”; </w:t>
      </w:r>
    </w:p>
    <w:p w:rsidR="008B6849" w:rsidRPr="0049527E" w:rsidRDefault="00134053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VISTE</w:t>
      </w:r>
      <w:r w:rsidRPr="0049527E">
        <w:rPr>
          <w:rFonts w:ascii="Times New Roman" w:hAnsi="Times New Roman" w:cs="Times New Roman"/>
          <w:sz w:val="24"/>
          <w:szCs w:val="24"/>
        </w:rPr>
        <w:t xml:space="preserve"> la Direttiva Ministeriale 27 dicembre 2012, recante "Strumenti di intervento per alunni con bisogni educativi speciali e organizzazione territoriale per l'inclusione scolastica" nonché indicazioni operative emanate con Circolare Ministeriale n. 8 del 6/3/2013;</w:t>
      </w:r>
    </w:p>
    <w:p w:rsidR="001372A5" w:rsidRPr="0049527E" w:rsidRDefault="001372A5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VISTE 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</w:t>
      </w:r>
      <w:r w:rsidR="00A06FEC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disponibilità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acquisite;</w:t>
      </w:r>
    </w:p>
    <w:p w:rsidR="008B6849" w:rsidRPr="0049527E" w:rsidRDefault="008B6849" w:rsidP="00B61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VISTE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le decisioni assunte dal Collegio docenti </w:t>
      </w:r>
      <w:r w:rsidR="00EB09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seduta del 2</w:t>
      </w:r>
      <w:r w:rsidR="00D260F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6</w:t>
      </w:r>
      <w:r w:rsidR="00EB09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/09</w:t>
      </w:r>
      <w:r w:rsidR="00974AF8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/201</w:t>
      </w:r>
      <w:r w:rsidR="00D260F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7</w:t>
      </w: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8B6849" w:rsidRPr="0049527E" w:rsidRDefault="008B6849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B6849" w:rsidRPr="0049527E" w:rsidRDefault="008B6849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DECRETA</w:t>
      </w:r>
    </w:p>
    <w:p w:rsidR="001372A5" w:rsidRPr="0049527E" w:rsidRDefault="001372A5" w:rsidP="004952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B6849" w:rsidRPr="0049527E" w:rsidRDefault="00A06FEC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costituzione del Gruppo di Lavoro per l’Inclusione</w:t>
      </w:r>
      <w:r w:rsidR="008B6849"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così composto:</w:t>
      </w:r>
    </w:p>
    <w:p w:rsidR="00A373D0" w:rsidRPr="0049527E" w:rsidRDefault="00A373D0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173"/>
      </w:tblGrid>
      <w:tr w:rsidR="001372A5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1372A5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Dott.ssa </w:t>
            </w:r>
            <w:proofErr w:type="spellStart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Rizzini</w:t>
            </w:r>
            <w:proofErr w:type="spellEnd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Roberta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1372A5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Dirigente Scolastico </w:t>
            </w:r>
          </w:p>
        </w:tc>
      </w:tr>
      <w:tr w:rsidR="001372A5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EB092B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Ins.te</w:t>
            </w:r>
            <w:proofErr w:type="spellEnd"/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Sironi Giuliana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EB092B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sostegno scuola primaria </w:t>
            </w:r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– F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 Alunni DA</w:t>
            </w:r>
          </w:p>
        </w:tc>
      </w:tr>
      <w:tr w:rsidR="001372A5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EB092B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Prof.ssa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Berzetta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Silvia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EB092B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classe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scuola secondaria </w:t>
            </w:r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– </w:t>
            </w:r>
            <w:r w:rsidR="00D260FB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 Alunni DA</w:t>
            </w:r>
          </w:p>
        </w:tc>
      </w:tr>
      <w:tr w:rsidR="001372A5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A06FEC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Vannucchi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Gessica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567200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classe scuola primaria – </w:t>
            </w:r>
            <w:r w:rsidR="00D260FB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 Alunni 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DSA/BES</w:t>
            </w:r>
          </w:p>
        </w:tc>
      </w:tr>
      <w:tr w:rsidR="00D260FB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60FB" w:rsidRPr="0049527E" w:rsidRDefault="00D260FB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Prof.ssa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Redaelli Alessandra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60FB" w:rsidRPr="0049527E" w:rsidRDefault="00D260FB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classe scuola secondaria 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– FS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Stranieri</w:t>
            </w:r>
          </w:p>
        </w:tc>
      </w:tr>
      <w:tr w:rsidR="00EB092B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092B" w:rsidRPr="0049527E" w:rsidRDefault="00EB092B" w:rsidP="0049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Prof.ssa </w:t>
            </w:r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Pesaresi Giovanna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B092B" w:rsidRPr="0049527E" w:rsidRDefault="00EB092B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sostegno scuola secondaria</w:t>
            </w:r>
          </w:p>
        </w:tc>
      </w:tr>
      <w:tr w:rsidR="00567200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Bonanomi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Luigia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classe scuola primaria</w:t>
            </w:r>
          </w:p>
        </w:tc>
      </w:tr>
      <w:tr w:rsidR="00567200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Botta Fabiola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classe scuola primaria</w:t>
            </w:r>
          </w:p>
        </w:tc>
      </w:tr>
      <w:tr w:rsidR="00567200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D26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0FB">
              <w:rPr>
                <w:rFonts w:ascii="Times New Roman" w:hAnsi="Times New Roman" w:cs="Times New Roman"/>
                <w:sz w:val="24"/>
                <w:szCs w:val="24"/>
              </w:rPr>
              <w:t>Marchese Silvana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D26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Docente di </w:t>
            </w:r>
            <w:r w:rsidR="00D26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sostegno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scuola dell’infanzia</w:t>
            </w:r>
          </w:p>
        </w:tc>
      </w:tr>
      <w:tr w:rsidR="00567200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Ins.te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>Pitssò</w:t>
            </w:r>
            <w:proofErr w:type="spellEnd"/>
            <w:r w:rsidRPr="0049527E">
              <w:rPr>
                <w:rFonts w:ascii="Times New Roman" w:hAnsi="Times New Roman" w:cs="Times New Roman"/>
                <w:sz w:val="24"/>
                <w:szCs w:val="24"/>
              </w:rPr>
              <w:t xml:space="preserve"> Gabriella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Docente di sostegno scuola primaria</w:t>
            </w:r>
          </w:p>
        </w:tc>
      </w:tr>
      <w:tr w:rsidR="001372A5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72A5" w:rsidRPr="0049527E" w:rsidRDefault="00A373D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Sig.</w:t>
            </w:r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ra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Tuttolomondo</w:t>
            </w:r>
            <w:proofErr w:type="spellEnd"/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Giusy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1372A5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Genitore </w:t>
            </w:r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scuola dell’infanzia</w:t>
            </w:r>
          </w:p>
        </w:tc>
      </w:tr>
      <w:tr w:rsidR="001372A5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A373D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Sig.ra </w:t>
            </w:r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Limonta Romina 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1372A5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Genitore </w:t>
            </w:r>
            <w:r w:rsidR="0056720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scuola secondaria</w:t>
            </w:r>
          </w:p>
        </w:tc>
      </w:tr>
      <w:tr w:rsidR="001372A5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56720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Sig.ra</w:t>
            </w:r>
            <w:r w:rsidR="00A373D0"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Trovatello Paola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2A5" w:rsidRPr="0049527E" w:rsidRDefault="0056720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Genitore scuola secondaria</w:t>
            </w:r>
          </w:p>
        </w:tc>
      </w:tr>
      <w:tr w:rsidR="00567200" w:rsidRPr="0049527E" w:rsidTr="00567200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086593" w:rsidRDefault="00567200" w:rsidP="00452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A.S.</w:t>
            </w:r>
            <w:r w:rsidR="00086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452683" w:rsidRPr="004526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Citterio Giovanna</w:t>
            </w:r>
          </w:p>
        </w:tc>
        <w:tc>
          <w:tcPr>
            <w:tcW w:w="6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67200" w:rsidRPr="0049527E" w:rsidRDefault="00567200" w:rsidP="0049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95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Assistente Sociale Comune di Viganò</w:t>
            </w:r>
          </w:p>
        </w:tc>
      </w:tr>
    </w:tbl>
    <w:p w:rsidR="008B6849" w:rsidRPr="0049527E" w:rsidRDefault="008B6849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E14212" w:rsidRPr="0049527E" w:rsidRDefault="00E14212" w:rsidP="004952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4212" w:rsidRDefault="0049527E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Al GLI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compete la programmazione generale dell'integrazione scolastica nella scuola ed il compito di collaborare alle iniziative educative e di integrazione previste dal p</w:t>
      </w:r>
      <w:r w:rsidR="00D260FB">
        <w:rPr>
          <w:rFonts w:ascii="Times New Roman" w:eastAsia="Calibri" w:hAnsi="Times New Roman" w:cs="Times New Roman"/>
          <w:sz w:val="24"/>
          <w:szCs w:val="24"/>
        </w:rPr>
        <w:t xml:space="preserve">iano educativo individualizzato 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>dei singoli alunni.</w:t>
      </w:r>
    </w:p>
    <w:p w:rsidR="00086593" w:rsidRPr="0049527E" w:rsidRDefault="00086593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4212" w:rsidRPr="0049527E" w:rsidRDefault="0049527E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 particolare il GLI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78E" w:rsidRPr="0049527E">
        <w:rPr>
          <w:rFonts w:ascii="Times New Roman" w:eastAsia="Calibri" w:hAnsi="Times New Roman" w:cs="Times New Roman"/>
          <w:sz w:val="24"/>
          <w:szCs w:val="24"/>
        </w:rPr>
        <w:t xml:space="preserve">avrà il compito </w:t>
      </w:r>
      <w:proofErr w:type="gramStart"/>
      <w:r w:rsidR="00EB778E" w:rsidRPr="0049527E">
        <w:rPr>
          <w:rFonts w:ascii="Times New Roman" w:eastAsia="Calibri" w:hAnsi="Times New Roman" w:cs="Times New Roman"/>
          <w:sz w:val="24"/>
          <w:szCs w:val="24"/>
        </w:rPr>
        <w:t>di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E14212" w:rsidRDefault="00E14212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527E">
        <w:rPr>
          <w:rFonts w:ascii="Times New Roman" w:eastAsia="Calibri" w:hAnsi="Times New Roman" w:cs="Times New Roman"/>
          <w:sz w:val="24"/>
          <w:szCs w:val="24"/>
        </w:rPr>
        <w:t>rileva</w:t>
      </w:r>
      <w:r w:rsidR="00EB778E" w:rsidRPr="0049527E">
        <w:rPr>
          <w:rFonts w:ascii="Times New Roman" w:eastAsia="Calibri" w:hAnsi="Times New Roman" w:cs="Times New Roman"/>
          <w:sz w:val="24"/>
          <w:szCs w:val="24"/>
        </w:rPr>
        <w:t>re</w:t>
      </w:r>
      <w:proofErr w:type="gramEnd"/>
      <w:r w:rsidR="00452683">
        <w:rPr>
          <w:rFonts w:ascii="Times New Roman" w:eastAsia="Calibri" w:hAnsi="Times New Roman" w:cs="Times New Roman"/>
          <w:sz w:val="24"/>
          <w:szCs w:val="24"/>
        </w:rPr>
        <w:t xml:space="preserve"> gli alunni BES-DSA-H</w:t>
      </w:r>
      <w:r w:rsidRPr="0049527E">
        <w:rPr>
          <w:rFonts w:ascii="Times New Roman" w:eastAsia="Calibri" w:hAnsi="Times New Roman" w:cs="Times New Roman"/>
          <w:sz w:val="24"/>
          <w:szCs w:val="24"/>
        </w:rPr>
        <w:t xml:space="preserve"> presenti nella scuola</w:t>
      </w:r>
      <w:r w:rsidR="00D260FB">
        <w:rPr>
          <w:rFonts w:ascii="Times New Roman" w:eastAsia="Calibri" w:hAnsi="Times New Roman" w:cs="Times New Roman"/>
          <w:sz w:val="24"/>
          <w:szCs w:val="24"/>
        </w:rPr>
        <w:t xml:space="preserve"> e le modalità di accoglienza</w:t>
      </w:r>
      <w:r w:rsidRPr="004952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B6AAE" w:rsidRDefault="003B6AAE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confrontarsi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su casi e situazioni in essere;</w:t>
      </w:r>
    </w:p>
    <w:p w:rsidR="003B6AAE" w:rsidRPr="0049527E" w:rsidRDefault="003B6AAE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rilevare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il livello di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inclusività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della scuola;</w:t>
      </w:r>
    </w:p>
    <w:p w:rsidR="00E14212" w:rsidRPr="0049527E" w:rsidRDefault="00180DB4" w:rsidP="0049527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elaborare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60FB">
        <w:rPr>
          <w:rFonts w:ascii="Times New Roman" w:eastAsia="Calibri" w:hAnsi="Times New Roman" w:cs="Times New Roman"/>
          <w:sz w:val="24"/>
          <w:szCs w:val="24"/>
        </w:rPr>
        <w:t>il</w:t>
      </w:r>
      <w:r w:rsidR="00EB092B">
        <w:rPr>
          <w:rFonts w:ascii="Times New Roman" w:eastAsia="Calibri" w:hAnsi="Times New Roman" w:cs="Times New Roman"/>
          <w:sz w:val="24"/>
          <w:szCs w:val="24"/>
        </w:rPr>
        <w:t xml:space="preserve"> Piano Annuale per l’</w:t>
      </w:r>
      <w:proofErr w:type="spellStart"/>
      <w:r w:rsidR="00EB092B">
        <w:rPr>
          <w:rFonts w:ascii="Times New Roman" w:eastAsia="Calibri" w:hAnsi="Times New Roman" w:cs="Times New Roman"/>
          <w:sz w:val="24"/>
          <w:szCs w:val="24"/>
        </w:rPr>
        <w:t>Inclusività</w:t>
      </w:r>
      <w:proofErr w:type="spellEnd"/>
      <w:r w:rsidR="00EB092B">
        <w:rPr>
          <w:rFonts w:ascii="Times New Roman" w:eastAsia="Calibri" w:hAnsi="Times New Roman" w:cs="Times New Roman"/>
          <w:sz w:val="24"/>
          <w:szCs w:val="24"/>
        </w:rPr>
        <w:t xml:space="preserve"> secondo il modello Ministeriale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14212" w:rsidRPr="003B6AAE" w:rsidRDefault="00180DB4" w:rsidP="003B6AAE">
      <w:pPr>
        <w:pStyle w:val="NormaleWeb"/>
        <w:shd w:val="clear" w:color="auto" w:fill="FFFFFF"/>
        <w:spacing w:before="0" w:beforeAutospacing="0" w:after="192" w:afterAutospacing="0"/>
        <w:ind w:left="720"/>
        <w:textAlignment w:val="baseline"/>
        <w:rPr>
          <w:color w:val="474747"/>
        </w:rPr>
      </w:pPr>
      <w:r>
        <w:rPr>
          <w:color w:val="474747"/>
        </w:rPr>
        <w:br/>
      </w:r>
    </w:p>
    <w:p w:rsidR="00E14212" w:rsidRPr="0049527E" w:rsidRDefault="00452683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 GLI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si riunisce almeno due volte l'anno su convocazione del Dirigente scolastico e</w:t>
      </w:r>
      <w:r w:rsidR="0049527E">
        <w:rPr>
          <w:rFonts w:ascii="Times New Roman" w:eastAsia="Calibri" w:hAnsi="Times New Roman" w:cs="Times New Roman"/>
          <w:sz w:val="24"/>
          <w:szCs w:val="24"/>
        </w:rPr>
        <w:t>d è</w:t>
      </w:r>
      <w:r w:rsidR="00E14212" w:rsidRPr="0049527E">
        <w:rPr>
          <w:rFonts w:ascii="Times New Roman" w:eastAsia="Calibri" w:hAnsi="Times New Roman" w:cs="Times New Roman"/>
          <w:sz w:val="24"/>
          <w:szCs w:val="24"/>
        </w:rPr>
        <w:t xml:space="preserve"> presieduto dallo stesso o dalla Funzione Strumentale individuata. </w:t>
      </w:r>
    </w:p>
    <w:p w:rsidR="00E14212" w:rsidRPr="0049527E" w:rsidRDefault="00E14212" w:rsidP="004952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27E">
        <w:rPr>
          <w:rFonts w:ascii="Times New Roman" w:eastAsia="Calibri" w:hAnsi="Times New Roman" w:cs="Times New Roman"/>
          <w:sz w:val="24"/>
          <w:szCs w:val="24"/>
        </w:rPr>
        <w:t>Le delibere sono assunte a maggioranza dai presenti e, per ciascuna seduta, deve essere redatto apposito verbale.</w:t>
      </w:r>
    </w:p>
    <w:p w:rsidR="002206C9" w:rsidRPr="0049527E" w:rsidRDefault="002206C9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8B6849" w:rsidRPr="0049527E" w:rsidRDefault="008B6849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B6849" w:rsidRDefault="00452683" w:rsidP="00452683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Dirigente Scolastico</w:t>
      </w:r>
    </w:p>
    <w:p w:rsidR="00452683" w:rsidRPr="0049527E" w:rsidRDefault="00452683" w:rsidP="0045268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Dott.ssa Roberta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Rizzini</w:t>
      </w:r>
      <w:proofErr w:type="spellEnd"/>
    </w:p>
    <w:p w:rsidR="008B6849" w:rsidRDefault="008B6849"/>
    <w:sectPr w:rsidR="008B6849" w:rsidSect="00141D4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BC" w:rsidRDefault="007349BC" w:rsidP="007349BC">
      <w:pPr>
        <w:spacing w:after="0" w:line="240" w:lineRule="auto"/>
      </w:pPr>
      <w:r>
        <w:separator/>
      </w:r>
    </w:p>
  </w:endnote>
  <w:end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BC" w:rsidRDefault="007349BC" w:rsidP="007349BC">
      <w:pPr>
        <w:spacing w:after="0" w:line="240" w:lineRule="auto"/>
      </w:pPr>
      <w:r>
        <w:separator/>
      </w:r>
    </w:p>
  </w:footnote>
  <w:foot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BC" w:rsidRDefault="007349BC" w:rsidP="007349BC">
    <w:pPr>
      <w:spacing w:after="0" w:line="240" w:lineRule="auto"/>
      <w:jc w:val="center"/>
      <w:rPr>
        <w:rFonts w:ascii="Calibri" w:hAnsi="Calibri"/>
        <w:sz w:val="20"/>
        <w:szCs w:val="20"/>
      </w:rPr>
    </w:pPr>
  </w:p>
  <w:p w:rsidR="007349BC" w:rsidRDefault="007349BC" w:rsidP="004239F7">
    <w:pPr>
      <w:pStyle w:val="Didascalia"/>
      <w:jc w:val="right"/>
      <w:outlineLvl w:val="0"/>
      <w:rPr>
        <w:rFonts w:ascii="Maiandra GD" w:hAnsi="Maiandra GD"/>
        <w:b/>
        <w:bCs w:val="0"/>
        <w:spacing w:val="34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57150</wp:posOffset>
          </wp:positionV>
          <wp:extent cx="547370" cy="517525"/>
          <wp:effectExtent l="0" t="0" r="5080" b="0"/>
          <wp:wrapSquare wrapText="bothSides"/>
          <wp:docPr id="2" name="Immagine 2" descr="stemma repubblica 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iandra GD" w:hAnsi="Maiandra GD"/>
        <w:b/>
        <w:bCs w:val="0"/>
        <w:spacing w:val="34"/>
        <w:sz w:val="20"/>
        <w:szCs w:val="20"/>
      </w:rPr>
      <w:t xml:space="preserve">Istituto Comprensivo di Barzanò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</w:rPr>
    </w:pPr>
    <w:r>
      <w:rPr>
        <w:rFonts w:ascii="Maiandra GD" w:hAnsi="Maiandra GD"/>
        <w:szCs w:val="20"/>
      </w:rPr>
      <w:t xml:space="preserve">                                SEDE: Via Leonardo da Vinci, 22 – 23891 Barzanò (Lecco)</w:t>
    </w:r>
    <w:r>
      <w:rPr>
        <w:rFonts w:ascii="Maiandra GD" w:hAnsi="Maiandra GD"/>
        <w:i w:val="0"/>
        <w:iCs w:val="0"/>
        <w:szCs w:val="20"/>
      </w:rPr>
      <w:t xml:space="preserve">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  <w:lang w:val="fr-FR"/>
      </w:rPr>
    </w:pPr>
    <w:r>
      <w:rPr>
        <w:rFonts w:ascii="Maiandra GD" w:hAnsi="Maiandra GD"/>
        <w:i w:val="0"/>
        <w:iCs w:val="0"/>
        <w:szCs w:val="20"/>
      </w:rPr>
      <w:t xml:space="preserve">                                                    </w:t>
    </w:r>
    <w:r>
      <w:rPr>
        <w:rFonts w:ascii="Maiandra GD" w:hAnsi="Maiandra GD"/>
        <w:i w:val="0"/>
        <w:iCs w:val="0"/>
        <w:szCs w:val="20"/>
        <w:lang w:val="en-GB"/>
      </w:rPr>
      <w:t>C.F. 85001820134</w:t>
    </w:r>
    <w:proofErr w:type="gramStart"/>
    <w:r>
      <w:rPr>
        <w:rFonts w:ascii="Maiandra GD" w:hAnsi="Maiandra GD"/>
        <w:i w:val="0"/>
        <w:iCs w:val="0"/>
        <w:szCs w:val="20"/>
        <w:lang w:val="en-GB"/>
      </w:rPr>
      <w:t>-  Cod</w:t>
    </w:r>
    <w:proofErr w:type="gramEnd"/>
    <w:r>
      <w:rPr>
        <w:rFonts w:ascii="Maiandra GD" w:hAnsi="Maiandra GD"/>
        <w:i w:val="0"/>
        <w:iCs w:val="0"/>
        <w:szCs w:val="20"/>
        <w:lang w:val="en-GB"/>
      </w:rPr>
      <w:t xml:space="preserve">. </w:t>
    </w:r>
    <w:r>
      <w:rPr>
        <w:rFonts w:ascii="Maiandra GD" w:hAnsi="Maiandra GD"/>
        <w:i w:val="0"/>
        <w:iCs w:val="0"/>
        <w:szCs w:val="20"/>
        <w:lang w:val="fr-FR"/>
      </w:rPr>
      <w:t>Min. LCIC80800X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sz w:val="20"/>
        <w:szCs w:val="20"/>
        <w:lang w:val="fr-FR"/>
      </w:rPr>
    </w:pPr>
    <w:r>
      <w:rPr>
        <w:rFonts w:ascii="Maiandra GD" w:hAnsi="Maiandra GD"/>
        <w:sz w:val="20"/>
        <w:szCs w:val="20"/>
        <w:lang w:val="fr-FR"/>
      </w:rPr>
      <w:t xml:space="preserve"> Tel. 039.955044 / 039.9272537 - Fax 039.9287473 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color w:val="000000"/>
        <w:sz w:val="20"/>
        <w:szCs w:val="24"/>
      </w:rPr>
    </w:pPr>
    <w:proofErr w:type="gramStart"/>
    <w:r>
      <w:rPr>
        <w:rFonts w:ascii="Maiandra GD" w:hAnsi="Maiandra GD"/>
        <w:sz w:val="16"/>
        <w:szCs w:val="16"/>
      </w:rPr>
      <w:t>e-mail</w:t>
    </w:r>
    <w:proofErr w:type="gramEnd"/>
    <w:r>
      <w:rPr>
        <w:rFonts w:ascii="Maiandra GD" w:hAnsi="Maiandra GD"/>
        <w:sz w:val="16"/>
        <w:szCs w:val="16"/>
      </w:rPr>
      <w:t>: lcic80800x</w:t>
    </w:r>
    <w:r>
      <w:rPr>
        <w:rFonts w:ascii="Maiandra GD" w:hAnsi="Maiandra GD"/>
        <w:i/>
        <w:iCs/>
        <w:sz w:val="16"/>
        <w:szCs w:val="16"/>
      </w:rPr>
      <w:t>@istruzione.it - sito web: www.icsbarzano.gov.it</w:t>
    </w:r>
  </w:p>
  <w:p w:rsidR="007349BC" w:rsidRDefault="007349BC" w:rsidP="007349BC">
    <w:pPr>
      <w:spacing w:line="100" w:lineRule="exact"/>
      <w:ind w:firstLine="57"/>
      <w:jc w:val="both"/>
      <w:rPr>
        <w:rFonts w:ascii="Times New Roman" w:hAnsi="Times New Roman"/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>
          <wp:extent cx="6105525" cy="38100"/>
          <wp:effectExtent l="0" t="0" r="9525" b="0"/>
          <wp:docPr id="1" name="Immagine 1" descr="BD14845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D14845_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718"/>
    <w:multiLevelType w:val="hybridMultilevel"/>
    <w:tmpl w:val="EBA49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02C"/>
    <w:multiLevelType w:val="hybridMultilevel"/>
    <w:tmpl w:val="82322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A5B2D"/>
    <w:multiLevelType w:val="hybridMultilevel"/>
    <w:tmpl w:val="C9B6BE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75E8C"/>
    <w:multiLevelType w:val="hybridMultilevel"/>
    <w:tmpl w:val="81BECE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45E"/>
    <w:rsid w:val="0005328D"/>
    <w:rsid w:val="00086593"/>
    <w:rsid w:val="00134053"/>
    <w:rsid w:val="001372A5"/>
    <w:rsid w:val="00141D4C"/>
    <w:rsid w:val="001672AF"/>
    <w:rsid w:val="00180DB4"/>
    <w:rsid w:val="002025B8"/>
    <w:rsid w:val="002206C9"/>
    <w:rsid w:val="00223CF4"/>
    <w:rsid w:val="002B7F19"/>
    <w:rsid w:val="003B6AAE"/>
    <w:rsid w:val="004239F7"/>
    <w:rsid w:val="00452683"/>
    <w:rsid w:val="00482656"/>
    <w:rsid w:val="0049527E"/>
    <w:rsid w:val="00567200"/>
    <w:rsid w:val="006723EF"/>
    <w:rsid w:val="006B779A"/>
    <w:rsid w:val="007349BC"/>
    <w:rsid w:val="007D5195"/>
    <w:rsid w:val="00826D00"/>
    <w:rsid w:val="008B105F"/>
    <w:rsid w:val="008B6849"/>
    <w:rsid w:val="0096670A"/>
    <w:rsid w:val="00974AF8"/>
    <w:rsid w:val="009B4E0C"/>
    <w:rsid w:val="00A06FEC"/>
    <w:rsid w:val="00A373D0"/>
    <w:rsid w:val="00B61FAF"/>
    <w:rsid w:val="00CF1A0A"/>
    <w:rsid w:val="00D260FB"/>
    <w:rsid w:val="00DC33ED"/>
    <w:rsid w:val="00DF345E"/>
    <w:rsid w:val="00E101E6"/>
    <w:rsid w:val="00E14212"/>
    <w:rsid w:val="00E34A86"/>
    <w:rsid w:val="00EB092B"/>
    <w:rsid w:val="00E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86ADE1C-0748-48C4-BE9C-9760B01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D4C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349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9BC"/>
  </w:style>
  <w:style w:type="paragraph" w:styleId="Pidipagina">
    <w:name w:val="footer"/>
    <w:basedOn w:val="Normale"/>
    <w:link w:val="Pidipagina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9BC"/>
  </w:style>
  <w:style w:type="character" w:customStyle="1" w:styleId="Titolo8Carattere">
    <w:name w:val="Titolo 8 Carattere"/>
    <w:basedOn w:val="Carpredefinitoparagrafo"/>
    <w:link w:val="Titolo8"/>
    <w:semiHidden/>
    <w:rsid w:val="007349BC"/>
    <w:rPr>
      <w:rFonts w:ascii="Calibri" w:eastAsia="Times New Roman" w:hAnsi="Calibri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349B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8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AF4A-909C-4F55-A375-6D92AE3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cp:lastPrinted>2016-10-12T11:35:00Z</cp:lastPrinted>
  <dcterms:created xsi:type="dcterms:W3CDTF">2016-02-26T15:53:00Z</dcterms:created>
  <dcterms:modified xsi:type="dcterms:W3CDTF">2017-10-02T11:47:00Z</dcterms:modified>
</cp:coreProperties>
</file>